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95" w:rsidRDefault="00242095" w:rsidP="00242095">
      <w:pPr>
        <w:pStyle w:val="Default"/>
      </w:pPr>
      <w:r>
        <w:t>WIKTOR BĄK – WOS</w:t>
      </w:r>
    </w:p>
    <w:p w:rsidR="00242095" w:rsidRDefault="00242095" w:rsidP="00242095">
      <w:pPr>
        <w:pStyle w:val="Default"/>
      </w:pPr>
    </w:p>
    <w:p w:rsidR="00242095" w:rsidRDefault="00242095" w:rsidP="0024209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KONTRAKT </w:t>
      </w:r>
    </w:p>
    <w:p w:rsidR="00242095" w:rsidRDefault="00242095" w:rsidP="0024209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między </w:t>
      </w:r>
      <w:r>
        <w:rPr>
          <w:rFonts w:ascii="Calibri" w:hAnsi="Calibri" w:cs="Calibri"/>
          <w:b/>
          <w:bCs/>
          <w:sz w:val="22"/>
          <w:szCs w:val="22"/>
        </w:rPr>
        <w:t xml:space="preserve">nauczycielem a uczniem </w:t>
      </w:r>
    </w:p>
    <w:p w:rsidR="00242095" w:rsidRDefault="00242095" w:rsidP="0024209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Wiedza o społeczeństwie </w:t>
      </w:r>
    </w:p>
    <w:p w:rsidR="00242095" w:rsidRDefault="00242095" w:rsidP="00242095">
      <w:pPr>
        <w:pStyle w:val="Default"/>
        <w:spacing w:after="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Sprawdziany przeprowadzane są po zakończeniu poszczególnych działów programowych. </w:t>
      </w:r>
    </w:p>
    <w:p w:rsidR="00242095" w:rsidRDefault="00242095" w:rsidP="00242095">
      <w:pPr>
        <w:pStyle w:val="Default"/>
        <w:spacing w:after="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2. </w:t>
      </w:r>
      <w:r>
        <w:rPr>
          <w:rFonts w:ascii="Calibri" w:hAnsi="Calibri" w:cs="Calibri"/>
          <w:sz w:val="22"/>
          <w:szCs w:val="22"/>
        </w:rPr>
        <w:t xml:space="preserve">Sprawdzian, test jest zapowiedziany z tygodniowym wyprzedzeniem, omówiony jego zakres. </w:t>
      </w:r>
    </w:p>
    <w:p w:rsidR="00242095" w:rsidRDefault="00242095" w:rsidP="00242095">
      <w:pPr>
        <w:pStyle w:val="Default"/>
        <w:spacing w:after="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Sprawdziany, testy są obowiązkowe. Jeżeli uczeń opuścił sprawdzian, test z przyczyn losowych, usprawiedliwionych powinien go napisać w terminie nie przekraczającym dwóch tygodniom od powrotu do szkoły. W szczególnych przypadkach /np. dłuższy okres choroby, wyjazd/, uczeń ustala z nauczycielem indywidualny sposób zaliczenia materiału programowego. </w:t>
      </w:r>
    </w:p>
    <w:p w:rsidR="00242095" w:rsidRDefault="00242095" w:rsidP="00242095">
      <w:pPr>
        <w:pStyle w:val="Default"/>
        <w:spacing w:after="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4. </w:t>
      </w:r>
      <w:r>
        <w:rPr>
          <w:rFonts w:ascii="Calibri" w:hAnsi="Calibri" w:cs="Calibri"/>
          <w:sz w:val="22"/>
          <w:szCs w:val="22"/>
        </w:rPr>
        <w:t xml:space="preserve">Jeżeli uczeń nie napisze sprawdzianu, testu w ustalonym terminie otrzymuje ocenę niedostateczną. </w:t>
      </w:r>
    </w:p>
    <w:p w:rsidR="00242095" w:rsidRDefault="00242095" w:rsidP="0024209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5. </w:t>
      </w:r>
      <w:r>
        <w:rPr>
          <w:rFonts w:ascii="Calibri" w:hAnsi="Calibri" w:cs="Calibri"/>
          <w:sz w:val="22"/>
          <w:szCs w:val="22"/>
        </w:rPr>
        <w:t xml:space="preserve">Uczeń ma prawo do poprawy każdej oceny pozytywnej ze sprawdzianu, testu w ciągu trzech tygodni od dnia oddania sprawdzonych prac. Kryteria ocen przy poprawie nie zmieniają się. W późniejszym terminie nie ma możliwości poprawy. Jeżeli uczeń napisał sprawdzian, test na ocenę niedostateczną ma obowiązek ją poprawić w ciągu trzech tygodni od oddania sprawdzonych prac. Jeżeli nie została poprawiona uczeń otrzymuje ocenę niedostateczną. </w:t>
      </w:r>
    </w:p>
    <w:p w:rsidR="00242095" w:rsidRDefault="00242095" w:rsidP="00242095">
      <w:pPr>
        <w:pStyle w:val="Default"/>
        <w:rPr>
          <w:rFonts w:ascii="Calibri" w:hAnsi="Calibri" w:cs="Calibri"/>
          <w:sz w:val="22"/>
          <w:szCs w:val="22"/>
        </w:rPr>
      </w:pPr>
    </w:p>
    <w:p w:rsidR="00242095" w:rsidRDefault="00242095" w:rsidP="0024209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Otrzymana ocena z poprawy wpisana jest do dziennika, a przy ustalaniu oceny śródrocznej i końcowo rocznej brana jest pod uwagę ocena wyższa z danego sprawdzianu. </w:t>
      </w:r>
    </w:p>
    <w:p w:rsidR="00242095" w:rsidRDefault="00242095" w:rsidP="00242095">
      <w:pPr>
        <w:pStyle w:val="Default"/>
        <w:spacing w:after="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6. </w:t>
      </w:r>
      <w:r>
        <w:rPr>
          <w:rFonts w:ascii="Calibri" w:hAnsi="Calibri" w:cs="Calibri"/>
          <w:sz w:val="22"/>
          <w:szCs w:val="22"/>
        </w:rPr>
        <w:t xml:space="preserve">Kartkówki są obowiązkowe, są niezapowiedziane. Uczniowie nieobecni piszą kartkówki w najbliższym terminie. Zagadnienia obejmują z trzech lub mniej jednostek lekcyjnych. Czas pisania- do 15 minut </w:t>
      </w:r>
    </w:p>
    <w:p w:rsidR="00242095" w:rsidRDefault="00242095" w:rsidP="00242095">
      <w:pPr>
        <w:pStyle w:val="Default"/>
        <w:spacing w:after="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7. </w:t>
      </w:r>
      <w:r>
        <w:rPr>
          <w:rFonts w:ascii="Calibri" w:hAnsi="Calibri" w:cs="Calibri"/>
          <w:sz w:val="22"/>
          <w:szCs w:val="22"/>
        </w:rPr>
        <w:t xml:space="preserve">Uczeń ma prawo do poprawiania odpowiedzi ustnej. </w:t>
      </w:r>
    </w:p>
    <w:p w:rsidR="00242095" w:rsidRDefault="00242095" w:rsidP="00242095">
      <w:pPr>
        <w:pStyle w:val="Default"/>
        <w:spacing w:after="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8. </w:t>
      </w:r>
      <w:r>
        <w:rPr>
          <w:rFonts w:ascii="Calibri" w:hAnsi="Calibri" w:cs="Calibri"/>
          <w:sz w:val="22"/>
          <w:szCs w:val="22"/>
        </w:rPr>
        <w:t xml:space="preserve">Nie ma możliwości poprawiania ocen tydzień przed klasyfikacją. </w:t>
      </w:r>
    </w:p>
    <w:p w:rsidR="00242095" w:rsidRDefault="00242095" w:rsidP="00242095">
      <w:pPr>
        <w:pStyle w:val="Default"/>
        <w:spacing w:after="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9. </w:t>
      </w:r>
      <w:r>
        <w:rPr>
          <w:rFonts w:ascii="Calibri" w:hAnsi="Calibri" w:cs="Calibri"/>
          <w:sz w:val="22"/>
          <w:szCs w:val="22"/>
        </w:rPr>
        <w:t xml:space="preserve">Za aktywny udział na lekcji uczeń otrzymuje "plus", brak aktywności, unikanie odpowiedz "minus"/odnotowanie w dzienniku/. Uzyskanie trzech "plusów" jest równoznaczne z oceną bardzo dobrą, trzech "minusów" z oceną niedostateczną. Oceny wpisane są do dziennika pod odpowiednią rubryką. </w:t>
      </w:r>
    </w:p>
    <w:p w:rsidR="00242095" w:rsidRDefault="00242095" w:rsidP="00242095">
      <w:pPr>
        <w:pStyle w:val="Default"/>
        <w:spacing w:after="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10. </w:t>
      </w:r>
      <w:r>
        <w:rPr>
          <w:rFonts w:ascii="Calibri" w:hAnsi="Calibri" w:cs="Calibri"/>
          <w:sz w:val="22"/>
          <w:szCs w:val="22"/>
        </w:rPr>
        <w:t xml:space="preserve">Za przygotowanie pomocy dydaktycznych., referatu uczeń otrzymuje pozytywną ocenę. </w:t>
      </w:r>
    </w:p>
    <w:p w:rsidR="00242095" w:rsidRDefault="00242095" w:rsidP="00242095">
      <w:pPr>
        <w:pStyle w:val="Default"/>
        <w:spacing w:after="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11. </w:t>
      </w:r>
      <w:r>
        <w:rPr>
          <w:rFonts w:ascii="Calibri" w:hAnsi="Calibri" w:cs="Calibri"/>
          <w:sz w:val="22"/>
          <w:szCs w:val="22"/>
        </w:rPr>
        <w:t xml:space="preserve">Uczeń ma prawo jeden raz w semestrze zgłosić nieprzygotowanie do lekcji. Fakt ten zostanie odnotowany w dzienniku w rubryce oznaczonej NP - wpisana data. </w:t>
      </w:r>
    </w:p>
    <w:p w:rsidR="00242095" w:rsidRDefault="00242095" w:rsidP="0024209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12. </w:t>
      </w:r>
      <w:r>
        <w:rPr>
          <w:rFonts w:ascii="Calibri" w:hAnsi="Calibri" w:cs="Calibri"/>
          <w:sz w:val="22"/>
          <w:szCs w:val="22"/>
        </w:rPr>
        <w:t xml:space="preserve">Uczeń uzyskuje preferencje za udział w konkursach, olimpiadach organizowanych w zakresie przedmiotu: </w:t>
      </w:r>
    </w:p>
    <w:p w:rsidR="00242095" w:rsidRDefault="00242095" w:rsidP="00242095">
      <w:pPr>
        <w:pStyle w:val="Default"/>
      </w:pPr>
    </w:p>
    <w:p w:rsidR="00242095" w:rsidRDefault="00242095" w:rsidP="00242095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za udział w eliminacjach - ocena cząstkowa bardzo dobry, </w:t>
      </w:r>
    </w:p>
    <w:p w:rsidR="00242095" w:rsidRDefault="00242095" w:rsidP="00242095">
      <w:pPr>
        <w:pStyle w:val="Default"/>
        <w:spacing w:after="58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zakwalifikowanie się do eliminacji na szczebel wyższy - podwyższenie oceny śródrocznej lub końcowo rocznej o jeden stopień, </w:t>
      </w:r>
    </w:p>
    <w:p w:rsidR="00242095" w:rsidRDefault="00242095" w:rsidP="00242095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laureaci, finaliści konkursów, olimpiad na szczeblu woj., okręgowym, centralnym – ocena końcowo roczna - celujący. </w:t>
      </w:r>
    </w:p>
    <w:p w:rsidR="00F31650" w:rsidRDefault="00F31650"/>
    <w:sectPr w:rsidR="00F31650" w:rsidSect="00C118F6">
      <w:pgSz w:w="16838" w:h="12406"/>
      <w:pgMar w:top="1845" w:right="1084" w:bottom="658" w:left="1232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2095"/>
    <w:rsid w:val="00242095"/>
    <w:rsid w:val="00D61C0A"/>
    <w:rsid w:val="00F31650"/>
    <w:rsid w:val="00F9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1C0A"/>
    <w:pPr>
      <w:spacing w:after="0" w:line="240" w:lineRule="auto"/>
    </w:pPr>
  </w:style>
  <w:style w:type="paragraph" w:customStyle="1" w:styleId="Default">
    <w:name w:val="Default"/>
    <w:rsid w:val="00242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2022-06-10T08:49:00Z</dcterms:created>
  <dcterms:modified xsi:type="dcterms:W3CDTF">2022-06-10T08:50:00Z</dcterms:modified>
</cp:coreProperties>
</file>